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62C6E">
        <w:t xml:space="preserve">February </w:t>
      </w:r>
      <w:r w:rsidR="009253F3">
        <w:t>25</w:t>
      </w:r>
      <w:r w:rsidRPr="005D1270">
        <w:t>, 201</w:t>
      </w:r>
      <w:r>
        <w:t>2</w:t>
      </w:r>
    </w:p>
    <w:p w:rsidR="00545091" w:rsidRDefault="00545091" w:rsidP="00545091">
      <w:pPr>
        <w:jc w:val="center"/>
        <w:rPr>
          <w:rFonts w:ascii="Times New Roman" w:hAnsi="Times New Roman" w:cs="Times New Roman"/>
          <w:b/>
          <w:sz w:val="24"/>
          <w:szCs w:val="24"/>
        </w:rPr>
      </w:pPr>
    </w:p>
    <w:p w:rsidR="00EA38D3" w:rsidRDefault="00FD5815" w:rsidP="00EA38D3">
      <w:pPr>
        <w:jc w:val="center"/>
        <w:rPr>
          <w:rFonts w:ascii="Times New Roman" w:hAnsi="Times New Roman" w:cs="Times New Roman"/>
          <w:b/>
          <w:sz w:val="24"/>
          <w:szCs w:val="24"/>
        </w:rPr>
      </w:pPr>
      <w:r>
        <w:rPr>
          <w:rFonts w:ascii="Times New Roman" w:hAnsi="Times New Roman" w:cs="Times New Roman"/>
          <w:b/>
          <w:sz w:val="24"/>
          <w:szCs w:val="24"/>
        </w:rPr>
        <w:t xml:space="preserve">Weeds, Fertilizer and Aeration </w:t>
      </w:r>
    </w:p>
    <w:p w:rsidR="007E3750" w:rsidRDefault="007E3750" w:rsidP="00EA38D3">
      <w:pPr>
        <w:jc w:val="center"/>
        <w:rPr>
          <w:rFonts w:ascii="Times New Roman" w:hAnsi="Times New Roman" w:cs="Times New Roman"/>
          <w:b/>
          <w:sz w:val="24"/>
          <w:szCs w:val="24"/>
        </w:rPr>
      </w:pPr>
    </w:p>
    <w:p w:rsidR="00FD5815" w:rsidRDefault="00FD5815" w:rsidP="00FD5815">
      <w:pPr>
        <w:rPr>
          <w:rFonts w:ascii="Times New Roman" w:hAnsi="Times New Roman" w:cs="Times New Roman"/>
          <w:sz w:val="24"/>
          <w:szCs w:val="24"/>
        </w:rPr>
      </w:pPr>
      <w:r>
        <w:rPr>
          <w:rFonts w:ascii="Times New Roman" w:hAnsi="Times New Roman" w:cs="Times New Roman"/>
          <w:sz w:val="24"/>
          <w:szCs w:val="24"/>
        </w:rPr>
        <w:t xml:space="preserve">With the rains and mild temperatures in January and February lots of plants believe it is </w:t>
      </w:r>
      <w:r w:rsidR="000505F6">
        <w:rPr>
          <w:rFonts w:ascii="Times New Roman" w:hAnsi="Times New Roman" w:cs="Times New Roman"/>
          <w:sz w:val="24"/>
          <w:szCs w:val="24"/>
        </w:rPr>
        <w:t>s</w:t>
      </w:r>
      <w:r>
        <w:rPr>
          <w:rFonts w:ascii="Times New Roman" w:hAnsi="Times New Roman" w:cs="Times New Roman"/>
          <w:sz w:val="24"/>
          <w:szCs w:val="24"/>
        </w:rPr>
        <w:t>pring.  Roses and fruit trees are blooming and your lawn has probably sta</w:t>
      </w:r>
      <w:r w:rsidR="000505F6">
        <w:rPr>
          <w:rFonts w:ascii="Times New Roman" w:hAnsi="Times New Roman" w:cs="Times New Roman"/>
          <w:sz w:val="24"/>
          <w:szCs w:val="24"/>
        </w:rPr>
        <w:t xml:space="preserve">rted to green-up.  Bermuda grass the lawn most content to enjoy winter hibernation is greening-up all over the area.  </w:t>
      </w:r>
    </w:p>
    <w:p w:rsidR="000505F6" w:rsidRDefault="000505F6" w:rsidP="00FD5815">
      <w:pPr>
        <w:rPr>
          <w:rFonts w:ascii="Times New Roman" w:hAnsi="Times New Roman" w:cs="Times New Roman"/>
          <w:sz w:val="24"/>
          <w:szCs w:val="24"/>
        </w:rPr>
      </w:pPr>
    </w:p>
    <w:p w:rsidR="000505F6" w:rsidRDefault="000505F6" w:rsidP="00FD5815">
      <w:pPr>
        <w:rPr>
          <w:rFonts w:ascii="Times New Roman" w:hAnsi="Times New Roman" w:cs="Times New Roman"/>
          <w:sz w:val="24"/>
          <w:szCs w:val="24"/>
        </w:rPr>
      </w:pPr>
      <w:r>
        <w:rPr>
          <w:rFonts w:ascii="Times New Roman" w:hAnsi="Times New Roman" w:cs="Times New Roman"/>
          <w:sz w:val="24"/>
          <w:szCs w:val="24"/>
        </w:rPr>
        <w:t xml:space="preserve">The early green-up means that you can expect the winter weeds to push hard to produce seed before they decline in the heat.  It also means that the summer weeds will begin germinating early this year. </w:t>
      </w:r>
    </w:p>
    <w:p w:rsidR="000505F6" w:rsidRDefault="000505F6" w:rsidP="00FD5815">
      <w:pPr>
        <w:rPr>
          <w:rFonts w:ascii="Times New Roman" w:hAnsi="Times New Roman" w:cs="Times New Roman"/>
          <w:sz w:val="24"/>
          <w:szCs w:val="24"/>
        </w:rPr>
      </w:pPr>
    </w:p>
    <w:p w:rsidR="000505F6" w:rsidRDefault="000505F6" w:rsidP="00FD5815">
      <w:pPr>
        <w:rPr>
          <w:rFonts w:ascii="Times New Roman" w:hAnsi="Times New Roman" w:cs="Times New Roman"/>
          <w:sz w:val="24"/>
          <w:szCs w:val="24"/>
        </w:rPr>
      </w:pPr>
      <w:r>
        <w:rPr>
          <w:rFonts w:ascii="Times New Roman" w:hAnsi="Times New Roman" w:cs="Times New Roman"/>
          <w:sz w:val="24"/>
          <w:szCs w:val="24"/>
        </w:rPr>
        <w:t xml:space="preserve">It is always desirable to limit weed seed production as much as possible.  One of the best ways is to mow the plants before the seed heads are produced.  This is especially effective with the rescue grass and annual bluegrass that is likely growing in your lawn right now.  Mow the weeds as frequently as necessary to prevent the seed heads from maturing.  For thistles, </w:t>
      </w:r>
      <w:r w:rsidR="00FA21DA">
        <w:rPr>
          <w:rFonts w:ascii="Times New Roman" w:hAnsi="Times New Roman" w:cs="Times New Roman"/>
          <w:sz w:val="24"/>
          <w:szCs w:val="24"/>
        </w:rPr>
        <w:t>henbet, and other weeds that are more likely to grow in the corners and edges of our shrub border or gar</w:t>
      </w:r>
      <w:r w:rsidR="007A7387">
        <w:rPr>
          <w:rFonts w:ascii="Times New Roman" w:hAnsi="Times New Roman" w:cs="Times New Roman"/>
          <w:sz w:val="24"/>
          <w:szCs w:val="24"/>
        </w:rPr>
        <w:t xml:space="preserve">dens, a string mower works well.  </w:t>
      </w:r>
      <w:r w:rsidR="00E6577A">
        <w:rPr>
          <w:rFonts w:ascii="Times New Roman" w:hAnsi="Times New Roman" w:cs="Times New Roman"/>
          <w:sz w:val="24"/>
          <w:szCs w:val="24"/>
        </w:rPr>
        <w:t xml:space="preserve">You are not trying to remove the entire weed, only keeping it from producing seed. </w:t>
      </w:r>
    </w:p>
    <w:p w:rsidR="00E6577A" w:rsidRDefault="00E6577A" w:rsidP="00FD5815">
      <w:pPr>
        <w:rPr>
          <w:rFonts w:ascii="Times New Roman" w:hAnsi="Times New Roman" w:cs="Times New Roman"/>
          <w:sz w:val="24"/>
          <w:szCs w:val="24"/>
        </w:rPr>
      </w:pPr>
    </w:p>
    <w:p w:rsidR="00E6577A" w:rsidRDefault="00E6577A" w:rsidP="00FD5815">
      <w:pPr>
        <w:rPr>
          <w:rFonts w:ascii="Times New Roman" w:hAnsi="Times New Roman" w:cs="Times New Roman"/>
          <w:sz w:val="24"/>
          <w:szCs w:val="24"/>
        </w:rPr>
      </w:pPr>
      <w:r>
        <w:rPr>
          <w:rFonts w:ascii="Times New Roman" w:hAnsi="Times New Roman" w:cs="Times New Roman"/>
          <w:sz w:val="24"/>
          <w:szCs w:val="24"/>
        </w:rPr>
        <w:t xml:space="preserve">Ideally it would be best to remove all weeds completely to prevent them from competing with the lawn and other more desirable plants but that is not always practical.  The next best thing is to prevent seed production. </w:t>
      </w:r>
    </w:p>
    <w:p w:rsidR="009833FF" w:rsidRDefault="009833FF" w:rsidP="00FD5815">
      <w:pPr>
        <w:rPr>
          <w:rFonts w:ascii="Times New Roman" w:hAnsi="Times New Roman" w:cs="Times New Roman"/>
          <w:sz w:val="24"/>
          <w:szCs w:val="24"/>
        </w:rPr>
      </w:pPr>
    </w:p>
    <w:p w:rsidR="009833FF" w:rsidRDefault="009833FF" w:rsidP="00FD5815">
      <w:pPr>
        <w:rPr>
          <w:rFonts w:ascii="Times New Roman" w:hAnsi="Times New Roman" w:cs="Times New Roman"/>
          <w:sz w:val="24"/>
          <w:szCs w:val="24"/>
        </w:rPr>
      </w:pPr>
      <w:r>
        <w:rPr>
          <w:rFonts w:ascii="Times New Roman" w:hAnsi="Times New Roman" w:cs="Times New Roman"/>
          <w:sz w:val="24"/>
          <w:szCs w:val="24"/>
        </w:rPr>
        <w:t>If you have bedstraw the string mower does not work very well.  The sticky</w:t>
      </w:r>
      <w:r w:rsidR="006869CB">
        <w:rPr>
          <w:rFonts w:ascii="Times New Roman" w:hAnsi="Times New Roman" w:cs="Times New Roman"/>
          <w:sz w:val="24"/>
          <w:szCs w:val="24"/>
        </w:rPr>
        <w:t>,</w:t>
      </w:r>
      <w:r>
        <w:rPr>
          <w:rFonts w:ascii="Times New Roman" w:hAnsi="Times New Roman" w:cs="Times New Roman"/>
          <w:sz w:val="24"/>
          <w:szCs w:val="24"/>
        </w:rPr>
        <w:t xml:space="preserve"> stringy weed tangles up on the mower.  A steel rake works pretty well for bedstraw.  The plant sticks to the rake and is easy to pull off. </w:t>
      </w:r>
    </w:p>
    <w:p w:rsidR="009833FF" w:rsidRDefault="009833FF" w:rsidP="00FD5815">
      <w:pPr>
        <w:rPr>
          <w:rFonts w:ascii="Times New Roman" w:hAnsi="Times New Roman" w:cs="Times New Roman"/>
          <w:sz w:val="24"/>
          <w:szCs w:val="24"/>
        </w:rPr>
      </w:pPr>
    </w:p>
    <w:p w:rsidR="009833FF" w:rsidRDefault="009833FF" w:rsidP="00FD5815">
      <w:pPr>
        <w:rPr>
          <w:rFonts w:ascii="Times New Roman" w:hAnsi="Times New Roman" w:cs="Times New Roman"/>
          <w:sz w:val="24"/>
          <w:szCs w:val="24"/>
        </w:rPr>
      </w:pPr>
      <w:r>
        <w:rPr>
          <w:rFonts w:ascii="Times New Roman" w:hAnsi="Times New Roman" w:cs="Times New Roman"/>
          <w:sz w:val="24"/>
          <w:szCs w:val="24"/>
        </w:rPr>
        <w:t xml:space="preserve">Notice that I am not recommending a contact herbicide.  Contact herbicides take time to kill weeds, especially weeds near the end of their season.  Applying a herbicide now to winter weeds is a waste of chemical.  The weeds are declining already.  They have one last mission in mind, to produce seed for next season. </w:t>
      </w:r>
    </w:p>
    <w:p w:rsidR="009833FF" w:rsidRDefault="009833FF" w:rsidP="00FD5815">
      <w:pPr>
        <w:rPr>
          <w:rFonts w:ascii="Times New Roman" w:hAnsi="Times New Roman" w:cs="Times New Roman"/>
          <w:sz w:val="24"/>
          <w:szCs w:val="24"/>
        </w:rPr>
      </w:pPr>
    </w:p>
    <w:p w:rsidR="00531C2D" w:rsidRDefault="009833FF" w:rsidP="00FD5815">
      <w:pPr>
        <w:rPr>
          <w:rFonts w:ascii="Times New Roman" w:hAnsi="Times New Roman" w:cs="Times New Roman"/>
          <w:sz w:val="24"/>
          <w:szCs w:val="24"/>
        </w:rPr>
      </w:pPr>
      <w:r>
        <w:rPr>
          <w:rFonts w:ascii="Times New Roman" w:hAnsi="Times New Roman" w:cs="Times New Roman"/>
          <w:sz w:val="24"/>
          <w:szCs w:val="24"/>
        </w:rPr>
        <w:t xml:space="preserve">It is, however, time to apply a pre-emergent herbicide to prevent the summer weeds – particularly </w:t>
      </w:r>
      <w:r w:rsidR="00554117">
        <w:rPr>
          <w:rFonts w:ascii="Times New Roman" w:hAnsi="Times New Roman" w:cs="Times New Roman"/>
          <w:sz w:val="24"/>
          <w:szCs w:val="24"/>
        </w:rPr>
        <w:t>c</w:t>
      </w:r>
      <w:r>
        <w:rPr>
          <w:rFonts w:ascii="Times New Roman" w:hAnsi="Times New Roman" w:cs="Times New Roman"/>
          <w:sz w:val="24"/>
          <w:szCs w:val="24"/>
        </w:rPr>
        <w:t>rabgrass and sand burs.  The chemical</w:t>
      </w:r>
      <w:r w:rsidR="00473E81">
        <w:rPr>
          <w:rFonts w:ascii="Times New Roman" w:hAnsi="Times New Roman" w:cs="Times New Roman"/>
          <w:sz w:val="24"/>
          <w:szCs w:val="24"/>
        </w:rPr>
        <w:t>,</w:t>
      </w:r>
      <w:r>
        <w:rPr>
          <w:rFonts w:ascii="Times New Roman" w:hAnsi="Times New Roman" w:cs="Times New Roman"/>
          <w:sz w:val="24"/>
          <w:szCs w:val="24"/>
        </w:rPr>
        <w:t xml:space="preserve"> when applied at the right time and as per </w:t>
      </w:r>
      <w:r w:rsidR="00514A4B">
        <w:rPr>
          <w:rFonts w:ascii="Times New Roman" w:hAnsi="Times New Roman" w:cs="Times New Roman"/>
          <w:sz w:val="24"/>
          <w:szCs w:val="24"/>
        </w:rPr>
        <w:t>instructions,</w:t>
      </w:r>
      <w:r>
        <w:rPr>
          <w:rFonts w:ascii="Times New Roman" w:hAnsi="Times New Roman" w:cs="Times New Roman"/>
          <w:sz w:val="24"/>
          <w:szCs w:val="24"/>
        </w:rPr>
        <w:t xml:space="preserve"> prevents most summer weeds from germinating.  Amaze and XL are good for this purpose but you may also want to try Green Light </w:t>
      </w:r>
      <w:r w:rsidR="00554117">
        <w:rPr>
          <w:rFonts w:ascii="Times New Roman" w:hAnsi="Times New Roman" w:cs="Times New Roman"/>
          <w:sz w:val="24"/>
          <w:szCs w:val="24"/>
        </w:rPr>
        <w:t>C</w:t>
      </w:r>
      <w:r>
        <w:rPr>
          <w:rFonts w:ascii="Times New Roman" w:hAnsi="Times New Roman" w:cs="Times New Roman"/>
          <w:sz w:val="24"/>
          <w:szCs w:val="24"/>
        </w:rPr>
        <w:t xml:space="preserve">rabgrass Preventer </w:t>
      </w:r>
      <w:r w:rsidRPr="00531C2D">
        <w:rPr>
          <w:rFonts w:ascii="Times New Roman" w:hAnsi="Times New Roman" w:cs="Times New Roman"/>
          <w:b/>
          <w:sz w:val="18"/>
          <w:szCs w:val="18"/>
        </w:rPr>
        <w:t>2</w:t>
      </w:r>
      <w:r w:rsidR="00531C2D">
        <w:rPr>
          <w:rFonts w:ascii="Times New Roman" w:hAnsi="Times New Roman" w:cs="Times New Roman"/>
          <w:sz w:val="24"/>
          <w:szCs w:val="24"/>
        </w:rPr>
        <w:t xml:space="preserve"> or High Yield Weed and Grass St</w:t>
      </w:r>
      <w:r w:rsidR="006869CB">
        <w:rPr>
          <w:rFonts w:ascii="Times New Roman" w:hAnsi="Times New Roman" w:cs="Times New Roman"/>
          <w:sz w:val="24"/>
          <w:szCs w:val="24"/>
        </w:rPr>
        <w:t>o</w:t>
      </w:r>
      <w:r w:rsidR="00531C2D">
        <w:rPr>
          <w:rFonts w:ascii="Times New Roman" w:hAnsi="Times New Roman" w:cs="Times New Roman"/>
          <w:sz w:val="24"/>
          <w:szCs w:val="24"/>
        </w:rPr>
        <w:t>pper.  They are less expensive tha</w:t>
      </w:r>
      <w:r w:rsidR="006B6F2F">
        <w:rPr>
          <w:rFonts w:ascii="Times New Roman" w:hAnsi="Times New Roman" w:cs="Times New Roman"/>
          <w:sz w:val="24"/>
          <w:szCs w:val="24"/>
        </w:rPr>
        <w:t>n</w:t>
      </w:r>
      <w:r w:rsidR="00531C2D">
        <w:rPr>
          <w:rFonts w:ascii="Times New Roman" w:hAnsi="Times New Roman" w:cs="Times New Roman"/>
          <w:sz w:val="24"/>
          <w:szCs w:val="24"/>
        </w:rPr>
        <w:t xml:space="preserve"> Amaze and also include </w:t>
      </w:r>
      <w:r w:rsidR="006B6F2F">
        <w:rPr>
          <w:rFonts w:ascii="Times New Roman" w:hAnsi="Times New Roman" w:cs="Times New Roman"/>
          <w:sz w:val="24"/>
          <w:szCs w:val="24"/>
        </w:rPr>
        <w:t>D</w:t>
      </w:r>
      <w:r w:rsidR="00531C2D">
        <w:rPr>
          <w:rFonts w:ascii="Times New Roman" w:hAnsi="Times New Roman" w:cs="Times New Roman"/>
          <w:sz w:val="24"/>
          <w:szCs w:val="24"/>
        </w:rPr>
        <w:t xml:space="preserve">imension which has some ability to kill young weeds that germinate before the pre-emergent has activated.  </w:t>
      </w:r>
    </w:p>
    <w:p w:rsidR="00531C2D" w:rsidRDefault="00531C2D" w:rsidP="00FD5815">
      <w:pPr>
        <w:rPr>
          <w:rFonts w:ascii="Times New Roman" w:hAnsi="Times New Roman" w:cs="Times New Roman"/>
          <w:sz w:val="24"/>
          <w:szCs w:val="24"/>
        </w:rPr>
      </w:pPr>
    </w:p>
    <w:p w:rsidR="00531C2D" w:rsidRDefault="00531C2D" w:rsidP="00FD5815">
      <w:pPr>
        <w:rPr>
          <w:rFonts w:ascii="Times New Roman" w:hAnsi="Times New Roman" w:cs="Times New Roman"/>
          <w:sz w:val="24"/>
          <w:szCs w:val="24"/>
        </w:rPr>
      </w:pPr>
      <w:r>
        <w:rPr>
          <w:rFonts w:ascii="Times New Roman" w:hAnsi="Times New Roman" w:cs="Times New Roman"/>
          <w:sz w:val="24"/>
          <w:szCs w:val="24"/>
        </w:rPr>
        <w:t xml:space="preserve">The early green-up does not necessarily mean that you should fertilize the lawn early.  For the most efficient and environmentally appropriate use of fertilizer apply a slow release lawn fertilizer such as 19-5-9 after you have mowed “real” grass (not weeds) twice.  Waiting to that </w:t>
      </w:r>
      <w:r>
        <w:rPr>
          <w:rFonts w:ascii="Times New Roman" w:hAnsi="Times New Roman" w:cs="Times New Roman"/>
          <w:sz w:val="24"/>
          <w:szCs w:val="24"/>
        </w:rPr>
        <w:lastRenderedPageBreak/>
        <w:t xml:space="preserve">point means that there is enough root system to collect the nutrients and enough transpiration to pull them into the grass plants.  </w:t>
      </w:r>
    </w:p>
    <w:p w:rsidR="00531C2D" w:rsidRDefault="00531C2D" w:rsidP="00FD5815">
      <w:pPr>
        <w:rPr>
          <w:rFonts w:ascii="Times New Roman" w:hAnsi="Times New Roman" w:cs="Times New Roman"/>
          <w:sz w:val="24"/>
          <w:szCs w:val="24"/>
        </w:rPr>
      </w:pPr>
    </w:p>
    <w:p w:rsidR="009833FF" w:rsidRDefault="00531C2D" w:rsidP="00FD5815">
      <w:pPr>
        <w:rPr>
          <w:rFonts w:ascii="Times New Roman" w:hAnsi="Times New Roman" w:cs="Times New Roman"/>
          <w:sz w:val="24"/>
          <w:szCs w:val="24"/>
        </w:rPr>
      </w:pPr>
      <w:r>
        <w:rPr>
          <w:rFonts w:ascii="Times New Roman" w:hAnsi="Times New Roman" w:cs="Times New Roman"/>
          <w:sz w:val="24"/>
          <w:szCs w:val="24"/>
        </w:rPr>
        <w:t>Even a slow release lawn fertilizer such as 19-5-9 is 50 percent fast release nitrogen.  If the grass is not capable of pulling it from the soil at a fast rate, it is lost to the air, runoff or deep into the soil.  Those of you who fertilize with organic fertilizers can apply the fertilizer in late March</w:t>
      </w:r>
      <w:r w:rsidR="00AD1A36">
        <w:rPr>
          <w:rFonts w:ascii="Times New Roman" w:hAnsi="Times New Roman" w:cs="Times New Roman"/>
          <w:sz w:val="24"/>
          <w:szCs w:val="24"/>
        </w:rPr>
        <w:t xml:space="preserve">.  Organic fertilizers are entirely slow release.  They are also low nitrogen, so note that you should use three times as much fertilizer if your source is 6 percent nitrogen as opposed to the 19 percent in a 19-5-9 manufactured slow release fertilizer.  The first number in the formula is the percentage of the bag that is the nitrogen source. </w:t>
      </w:r>
    </w:p>
    <w:p w:rsidR="00AD1A36" w:rsidRDefault="00AD1A36" w:rsidP="00FD5815">
      <w:pPr>
        <w:rPr>
          <w:rFonts w:ascii="Times New Roman" w:hAnsi="Times New Roman" w:cs="Times New Roman"/>
          <w:sz w:val="24"/>
          <w:szCs w:val="24"/>
        </w:rPr>
      </w:pPr>
    </w:p>
    <w:p w:rsidR="00AD1A36" w:rsidRDefault="00AD1A36" w:rsidP="00FD5815">
      <w:pPr>
        <w:rPr>
          <w:rFonts w:ascii="Times New Roman" w:hAnsi="Times New Roman" w:cs="Times New Roman"/>
          <w:sz w:val="24"/>
          <w:szCs w:val="24"/>
        </w:rPr>
      </w:pPr>
      <w:r>
        <w:rPr>
          <w:rFonts w:ascii="Times New Roman" w:hAnsi="Times New Roman" w:cs="Times New Roman"/>
          <w:sz w:val="24"/>
          <w:szCs w:val="24"/>
        </w:rPr>
        <w:t xml:space="preserve">If you really want to benefit the lawn, consider aerating and applying a top dressing of ½ inch of compost.  </w:t>
      </w:r>
    </w:p>
    <w:p w:rsidR="00AD1A36" w:rsidRDefault="00AD1A36" w:rsidP="00FD5815">
      <w:pPr>
        <w:rPr>
          <w:rFonts w:ascii="Times New Roman" w:hAnsi="Times New Roman" w:cs="Times New Roman"/>
          <w:sz w:val="24"/>
          <w:szCs w:val="24"/>
        </w:rPr>
      </w:pPr>
    </w:p>
    <w:p w:rsidR="00AD1A36" w:rsidRDefault="00AD1A36" w:rsidP="00FD5815">
      <w:pPr>
        <w:rPr>
          <w:rFonts w:ascii="Times New Roman" w:hAnsi="Times New Roman" w:cs="Times New Roman"/>
          <w:sz w:val="24"/>
          <w:szCs w:val="24"/>
        </w:rPr>
      </w:pPr>
      <w:r>
        <w:rPr>
          <w:rFonts w:ascii="Times New Roman" w:hAnsi="Times New Roman" w:cs="Times New Roman"/>
          <w:sz w:val="24"/>
          <w:szCs w:val="24"/>
        </w:rPr>
        <w:t xml:space="preserve">Have a contractor do the job or do it yourself at one half the </w:t>
      </w:r>
      <w:proofErr w:type="gramStart"/>
      <w:r>
        <w:rPr>
          <w:rFonts w:ascii="Times New Roman" w:hAnsi="Times New Roman" w:cs="Times New Roman"/>
          <w:sz w:val="24"/>
          <w:szCs w:val="24"/>
        </w:rPr>
        <w:t>price</w:t>
      </w:r>
      <w:proofErr w:type="gramEnd"/>
      <w:r>
        <w:rPr>
          <w:rFonts w:ascii="Times New Roman" w:hAnsi="Times New Roman" w:cs="Times New Roman"/>
          <w:sz w:val="24"/>
          <w:szCs w:val="24"/>
        </w:rPr>
        <w:t xml:space="preserve">.  Rent an aerator that cuts plugs of soil from the sod and deposits it on the lawn surface.  Order </w:t>
      </w:r>
      <w:r w:rsidR="00DF0ED8">
        <w:rPr>
          <w:rFonts w:ascii="Times New Roman" w:hAnsi="Times New Roman" w:cs="Times New Roman"/>
          <w:sz w:val="24"/>
          <w:szCs w:val="24"/>
        </w:rPr>
        <w:t xml:space="preserve">the compost from one of several horticultural supply retailers (Fertile Garden Supply, Keller </w:t>
      </w:r>
      <w:r w:rsidR="00262069">
        <w:rPr>
          <w:rFonts w:ascii="Times New Roman" w:hAnsi="Times New Roman" w:cs="Times New Roman"/>
          <w:sz w:val="24"/>
          <w:szCs w:val="24"/>
        </w:rPr>
        <w:t xml:space="preserve">Material, Garden Ville, and others.)  One cubic yard covers 650 square feet of lawn.  The material costs about $25 per cubic yard and can be delivered for about $30 for 4 to 6 cubic yards. </w:t>
      </w:r>
    </w:p>
    <w:p w:rsidR="001311AC" w:rsidRDefault="001311AC" w:rsidP="00FD5815">
      <w:pPr>
        <w:rPr>
          <w:rFonts w:ascii="Times New Roman" w:hAnsi="Times New Roman" w:cs="Times New Roman"/>
          <w:sz w:val="24"/>
          <w:szCs w:val="24"/>
        </w:rPr>
      </w:pPr>
    </w:p>
    <w:p w:rsidR="00262069" w:rsidRDefault="00262069" w:rsidP="00FD5815">
      <w:pPr>
        <w:rPr>
          <w:rFonts w:ascii="Times New Roman" w:hAnsi="Times New Roman" w:cs="Times New Roman"/>
          <w:sz w:val="24"/>
          <w:szCs w:val="24"/>
        </w:rPr>
      </w:pPr>
      <w:r>
        <w:rPr>
          <w:rFonts w:ascii="Times New Roman" w:hAnsi="Times New Roman" w:cs="Times New Roman"/>
          <w:sz w:val="24"/>
          <w:szCs w:val="24"/>
        </w:rPr>
        <w:t>Aeration opens up the root system to air and allows water to penetrate.  The compost filters into the channels to bring organic material into the root area.  The result is a magic elixir for your lawn.</w:t>
      </w:r>
    </w:p>
    <w:p w:rsidR="001311AC" w:rsidRDefault="001311AC" w:rsidP="00FD5815">
      <w:pPr>
        <w:rPr>
          <w:rFonts w:ascii="Times New Roman" w:hAnsi="Times New Roman" w:cs="Times New Roman"/>
          <w:sz w:val="24"/>
          <w:szCs w:val="24"/>
        </w:rPr>
      </w:pPr>
    </w:p>
    <w:p w:rsidR="001311AC" w:rsidRDefault="001311AC" w:rsidP="00FD5815">
      <w:pPr>
        <w:rPr>
          <w:rFonts w:ascii="Times New Roman" w:hAnsi="Times New Roman" w:cs="Times New Roman"/>
          <w:sz w:val="24"/>
          <w:szCs w:val="24"/>
        </w:rPr>
      </w:pPr>
      <w:r>
        <w:rPr>
          <w:rFonts w:ascii="Times New Roman" w:hAnsi="Times New Roman" w:cs="Times New Roman"/>
          <w:sz w:val="24"/>
          <w:szCs w:val="24"/>
        </w:rPr>
        <w:t>It is time to make sure your lawn care equipment is ready for action.  Change out the gasoline and oil and sharpen the mower blade.  Gasoline that has s</w:t>
      </w:r>
      <w:r w:rsidR="006869CB">
        <w:rPr>
          <w:rFonts w:ascii="Times New Roman" w:hAnsi="Times New Roman" w:cs="Times New Roman"/>
          <w:sz w:val="24"/>
          <w:szCs w:val="24"/>
        </w:rPr>
        <w:t>a</w:t>
      </w:r>
      <w:r>
        <w:rPr>
          <w:rFonts w:ascii="Times New Roman" w:hAnsi="Times New Roman" w:cs="Times New Roman"/>
          <w:sz w:val="24"/>
          <w:szCs w:val="24"/>
        </w:rPr>
        <w:t>t all winter</w:t>
      </w:r>
      <w:r w:rsidR="00B20CE6">
        <w:rPr>
          <w:rFonts w:ascii="Times New Roman" w:hAnsi="Times New Roman" w:cs="Times New Roman"/>
          <w:sz w:val="24"/>
          <w:szCs w:val="24"/>
        </w:rPr>
        <w:t>’</w:t>
      </w:r>
      <w:r>
        <w:rPr>
          <w:rFonts w:ascii="Times New Roman" w:hAnsi="Times New Roman" w:cs="Times New Roman"/>
          <w:sz w:val="24"/>
          <w:szCs w:val="24"/>
        </w:rPr>
        <w:t xml:space="preserve"> breaks down and clogs up the carburetor.  </w:t>
      </w:r>
    </w:p>
    <w:p w:rsidR="00B20CE6" w:rsidRDefault="00B20CE6" w:rsidP="00FD5815">
      <w:pPr>
        <w:rPr>
          <w:rFonts w:ascii="Times New Roman" w:hAnsi="Times New Roman" w:cs="Times New Roman"/>
          <w:sz w:val="24"/>
          <w:szCs w:val="24"/>
        </w:rPr>
      </w:pPr>
    </w:p>
    <w:p w:rsidR="00B20CE6" w:rsidRDefault="00B20CE6" w:rsidP="00FD5815">
      <w:pPr>
        <w:rPr>
          <w:rFonts w:ascii="Times New Roman" w:hAnsi="Times New Roman" w:cs="Times New Roman"/>
          <w:sz w:val="24"/>
          <w:szCs w:val="24"/>
        </w:rPr>
      </w:pPr>
      <w:r>
        <w:rPr>
          <w:rFonts w:ascii="Times New Roman" w:hAnsi="Times New Roman" w:cs="Times New Roman"/>
          <w:sz w:val="24"/>
          <w:szCs w:val="24"/>
        </w:rPr>
        <w:t>It is also important to complete maintenance work on the irrigation system.  A malfunctioning irrigation system can reduce the performance of your lawn plus cost you big bucks in water wast</w:t>
      </w:r>
      <w:r w:rsidR="00BA1C6B">
        <w:rPr>
          <w:rFonts w:ascii="Times New Roman" w:hAnsi="Times New Roman" w:cs="Times New Roman"/>
          <w:sz w:val="24"/>
          <w:szCs w:val="24"/>
        </w:rPr>
        <w:t xml:space="preserve">e.  Make an appointment for your irrigation contractor to check the uniformity of application, </w:t>
      </w:r>
      <w:r w:rsidR="00FC1F17">
        <w:rPr>
          <w:rFonts w:ascii="Times New Roman" w:hAnsi="Times New Roman" w:cs="Times New Roman"/>
          <w:sz w:val="24"/>
          <w:szCs w:val="24"/>
        </w:rPr>
        <w:t xml:space="preserve">change out the rain sensor, and to find and repair all leaks.  San Antonio Water System customers can call 704-SAVE (7283) to schedule a water saver review.  The technician will even </w:t>
      </w:r>
      <w:r w:rsidR="006869CB">
        <w:rPr>
          <w:rFonts w:ascii="Times New Roman" w:hAnsi="Times New Roman" w:cs="Times New Roman"/>
          <w:sz w:val="24"/>
          <w:szCs w:val="24"/>
        </w:rPr>
        <w:t>discuss</w:t>
      </w:r>
      <w:r w:rsidR="00FC1F17">
        <w:rPr>
          <w:rFonts w:ascii="Times New Roman" w:hAnsi="Times New Roman" w:cs="Times New Roman"/>
          <w:sz w:val="24"/>
          <w:szCs w:val="24"/>
        </w:rPr>
        <w:t xml:space="preserve"> with you how to use the controller most efficiently. </w:t>
      </w:r>
    </w:p>
    <w:p w:rsidR="00FC1F17" w:rsidRDefault="00FC1F17" w:rsidP="00FD5815">
      <w:pPr>
        <w:rPr>
          <w:rFonts w:ascii="Times New Roman" w:hAnsi="Times New Roman" w:cs="Times New Roman"/>
          <w:sz w:val="24"/>
          <w:szCs w:val="24"/>
        </w:rPr>
      </w:pPr>
    </w:p>
    <w:p w:rsidR="00FC1F17" w:rsidRDefault="00FC1F17" w:rsidP="00FD5815">
      <w:pPr>
        <w:rPr>
          <w:rFonts w:ascii="Times New Roman" w:hAnsi="Times New Roman" w:cs="Times New Roman"/>
          <w:sz w:val="24"/>
          <w:szCs w:val="24"/>
        </w:rPr>
      </w:pPr>
      <w:r>
        <w:rPr>
          <w:rFonts w:ascii="Times New Roman" w:hAnsi="Times New Roman" w:cs="Times New Roman"/>
          <w:sz w:val="24"/>
          <w:szCs w:val="24"/>
        </w:rPr>
        <w:t xml:space="preserve">Another important maintenance activity is to apply boiled </w:t>
      </w:r>
      <w:r w:rsidR="007B7782">
        <w:rPr>
          <w:rFonts w:ascii="Times New Roman" w:hAnsi="Times New Roman" w:cs="Times New Roman"/>
          <w:sz w:val="24"/>
          <w:szCs w:val="24"/>
        </w:rPr>
        <w:t xml:space="preserve">linseed oil to the wood handles for your rakes and shovels.  Without this treatment each year it does not take long for the handles to crack and eventually disintegrate.  </w:t>
      </w:r>
    </w:p>
    <w:p w:rsidR="00B20CE6" w:rsidRDefault="00B20CE6" w:rsidP="00FD5815">
      <w:pPr>
        <w:rPr>
          <w:rFonts w:ascii="Times New Roman" w:hAnsi="Times New Roman" w:cs="Times New Roman"/>
          <w:sz w:val="24"/>
          <w:szCs w:val="24"/>
        </w:rPr>
      </w:pPr>
    </w:p>
    <w:p w:rsidR="00B20CE6" w:rsidRPr="00FD5815" w:rsidRDefault="00B20CE6" w:rsidP="00FD5815">
      <w:pPr>
        <w:rPr>
          <w:rFonts w:ascii="Times New Roman" w:hAnsi="Times New Roman" w:cs="Times New Roman"/>
          <w:sz w:val="24"/>
          <w:szCs w:val="24"/>
        </w:rPr>
      </w:pPr>
    </w:p>
    <w:sectPr w:rsidR="00B20CE6" w:rsidRPr="00FD5815"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505F6"/>
    <w:rsid w:val="0005325E"/>
    <w:rsid w:val="000605AC"/>
    <w:rsid w:val="00063CD1"/>
    <w:rsid w:val="00065E2C"/>
    <w:rsid w:val="000775F2"/>
    <w:rsid w:val="00081C4F"/>
    <w:rsid w:val="000A4D89"/>
    <w:rsid w:val="000E5209"/>
    <w:rsid w:val="00111FE7"/>
    <w:rsid w:val="001311AC"/>
    <w:rsid w:val="00137F07"/>
    <w:rsid w:val="00161C16"/>
    <w:rsid w:val="00162076"/>
    <w:rsid w:val="00170EFC"/>
    <w:rsid w:val="001772BB"/>
    <w:rsid w:val="00182EE7"/>
    <w:rsid w:val="001841A3"/>
    <w:rsid w:val="001872B5"/>
    <w:rsid w:val="00190DD9"/>
    <w:rsid w:val="001A0C94"/>
    <w:rsid w:val="001D5078"/>
    <w:rsid w:val="00217C2F"/>
    <w:rsid w:val="0023562D"/>
    <w:rsid w:val="002500F3"/>
    <w:rsid w:val="00250D42"/>
    <w:rsid w:val="00262069"/>
    <w:rsid w:val="00283D3F"/>
    <w:rsid w:val="00286263"/>
    <w:rsid w:val="00291148"/>
    <w:rsid w:val="002B172B"/>
    <w:rsid w:val="002C5C91"/>
    <w:rsid w:val="002E48DB"/>
    <w:rsid w:val="00305BCD"/>
    <w:rsid w:val="00312299"/>
    <w:rsid w:val="00344F92"/>
    <w:rsid w:val="00362847"/>
    <w:rsid w:val="003717E5"/>
    <w:rsid w:val="00375264"/>
    <w:rsid w:val="0038030A"/>
    <w:rsid w:val="00385C49"/>
    <w:rsid w:val="003D3C11"/>
    <w:rsid w:val="003D44BB"/>
    <w:rsid w:val="003E1519"/>
    <w:rsid w:val="003F0932"/>
    <w:rsid w:val="004227AA"/>
    <w:rsid w:val="00426629"/>
    <w:rsid w:val="00427AFE"/>
    <w:rsid w:val="004450E7"/>
    <w:rsid w:val="00460450"/>
    <w:rsid w:val="00465CD2"/>
    <w:rsid w:val="004708BB"/>
    <w:rsid w:val="00473E81"/>
    <w:rsid w:val="00484C5C"/>
    <w:rsid w:val="00503900"/>
    <w:rsid w:val="00514A4B"/>
    <w:rsid w:val="00531C2D"/>
    <w:rsid w:val="005378E6"/>
    <w:rsid w:val="00545091"/>
    <w:rsid w:val="00551A18"/>
    <w:rsid w:val="00554117"/>
    <w:rsid w:val="005E4811"/>
    <w:rsid w:val="005F09A3"/>
    <w:rsid w:val="00604541"/>
    <w:rsid w:val="00633120"/>
    <w:rsid w:val="006404F2"/>
    <w:rsid w:val="0064606B"/>
    <w:rsid w:val="00656FE5"/>
    <w:rsid w:val="0066620B"/>
    <w:rsid w:val="006869CB"/>
    <w:rsid w:val="006B6F2F"/>
    <w:rsid w:val="00700916"/>
    <w:rsid w:val="00746507"/>
    <w:rsid w:val="007A44F3"/>
    <w:rsid w:val="007A7387"/>
    <w:rsid w:val="007B7782"/>
    <w:rsid w:val="007C0E65"/>
    <w:rsid w:val="007E1ECE"/>
    <w:rsid w:val="007E3750"/>
    <w:rsid w:val="00812D9C"/>
    <w:rsid w:val="008233E9"/>
    <w:rsid w:val="00824DB2"/>
    <w:rsid w:val="00846605"/>
    <w:rsid w:val="008C0972"/>
    <w:rsid w:val="008C41FF"/>
    <w:rsid w:val="008C5539"/>
    <w:rsid w:val="008D0C02"/>
    <w:rsid w:val="008E65DF"/>
    <w:rsid w:val="00913F04"/>
    <w:rsid w:val="009253F3"/>
    <w:rsid w:val="00930035"/>
    <w:rsid w:val="00931EC7"/>
    <w:rsid w:val="0097091A"/>
    <w:rsid w:val="009833FF"/>
    <w:rsid w:val="009C1BB7"/>
    <w:rsid w:val="009D67B6"/>
    <w:rsid w:val="009D7627"/>
    <w:rsid w:val="009E5CAA"/>
    <w:rsid w:val="00A002E0"/>
    <w:rsid w:val="00A16E0C"/>
    <w:rsid w:val="00A26D74"/>
    <w:rsid w:val="00A302FD"/>
    <w:rsid w:val="00A41F91"/>
    <w:rsid w:val="00A47ADD"/>
    <w:rsid w:val="00A70E75"/>
    <w:rsid w:val="00AD1A36"/>
    <w:rsid w:val="00B10FC8"/>
    <w:rsid w:val="00B20CE6"/>
    <w:rsid w:val="00B23254"/>
    <w:rsid w:val="00B4388F"/>
    <w:rsid w:val="00B47A93"/>
    <w:rsid w:val="00B560BC"/>
    <w:rsid w:val="00B62035"/>
    <w:rsid w:val="00B77602"/>
    <w:rsid w:val="00BA1C6B"/>
    <w:rsid w:val="00BA71F5"/>
    <w:rsid w:val="00BB0621"/>
    <w:rsid w:val="00BF4B71"/>
    <w:rsid w:val="00C00C91"/>
    <w:rsid w:val="00C22B63"/>
    <w:rsid w:val="00C51BD3"/>
    <w:rsid w:val="00C626ED"/>
    <w:rsid w:val="00C62C6E"/>
    <w:rsid w:val="00C67D20"/>
    <w:rsid w:val="00C87C10"/>
    <w:rsid w:val="00CA3A71"/>
    <w:rsid w:val="00CA3DA9"/>
    <w:rsid w:val="00CA5F1C"/>
    <w:rsid w:val="00CA75BC"/>
    <w:rsid w:val="00CB073A"/>
    <w:rsid w:val="00CC165B"/>
    <w:rsid w:val="00CD067C"/>
    <w:rsid w:val="00CF1E86"/>
    <w:rsid w:val="00CF4AAC"/>
    <w:rsid w:val="00D05A53"/>
    <w:rsid w:val="00D24D41"/>
    <w:rsid w:val="00D42019"/>
    <w:rsid w:val="00D577B4"/>
    <w:rsid w:val="00D73E5C"/>
    <w:rsid w:val="00D745DE"/>
    <w:rsid w:val="00D87E92"/>
    <w:rsid w:val="00D94B3A"/>
    <w:rsid w:val="00DE5F8C"/>
    <w:rsid w:val="00DF0ED8"/>
    <w:rsid w:val="00DF5706"/>
    <w:rsid w:val="00E048BA"/>
    <w:rsid w:val="00E06316"/>
    <w:rsid w:val="00E20EE1"/>
    <w:rsid w:val="00E22CC5"/>
    <w:rsid w:val="00E41AAE"/>
    <w:rsid w:val="00E6577A"/>
    <w:rsid w:val="00E80908"/>
    <w:rsid w:val="00E97B9A"/>
    <w:rsid w:val="00EA38D3"/>
    <w:rsid w:val="00EB77F3"/>
    <w:rsid w:val="00ED7229"/>
    <w:rsid w:val="00EE51D4"/>
    <w:rsid w:val="00F10EC3"/>
    <w:rsid w:val="00F7775E"/>
    <w:rsid w:val="00FA21DA"/>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D423B-A343-4B06-8C6A-247E186B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14</cp:revision>
  <cp:lastPrinted>2012-02-15T16:00:00Z</cp:lastPrinted>
  <dcterms:created xsi:type="dcterms:W3CDTF">2012-02-15T14:24:00Z</dcterms:created>
  <dcterms:modified xsi:type="dcterms:W3CDTF">2012-02-16T14:09:00Z</dcterms:modified>
</cp:coreProperties>
</file>